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B3" w:rsidRDefault="0095406D" w:rsidP="0095406D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noProof/>
          <w:lang w:val="en-US"/>
        </w:rPr>
        <w:drawing>
          <wp:inline distT="0" distB="0" distL="0" distR="0" wp14:anchorId="0C7CB101" wp14:editId="269F348E">
            <wp:extent cx="3067051" cy="1076326"/>
            <wp:effectExtent l="0" t="0" r="0" b="9525"/>
            <wp:docPr id="2" name="Bild 5" descr="Seitenkop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5" descr="Seitenkopf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1" cy="107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8B3">
        <w:rPr>
          <w:rFonts w:ascii="Arial Narrow" w:hAnsi="Arial Narrow"/>
          <w:color w:val="808080" w:themeColor="background1" w:themeShade="80"/>
          <w:sz w:val="22"/>
          <w:szCs w:val="24"/>
        </w:rPr>
        <w:t xml:space="preserve"> </w:t>
      </w:r>
    </w:p>
    <w:p w:rsidR="00F148B3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</w:p>
    <w:p w:rsidR="00FA37F9" w:rsidRPr="00632A01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13335" t="10160" r="5080" b="825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B9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632A01" w:rsidRPr="00632A01">
        <w:rPr>
          <w:rFonts w:ascii="Arial Narrow" w:hAnsi="Arial Narrow"/>
          <w:color w:val="808080" w:themeColor="background1" w:themeShade="80"/>
          <w:sz w:val="22"/>
          <w:szCs w:val="24"/>
        </w:rPr>
        <w:t xml:space="preserve">Form </w:t>
      </w:r>
      <w:r w:rsidR="003D17F7">
        <w:rPr>
          <w:rFonts w:ascii="Arial Narrow" w:hAnsi="Arial Narrow"/>
          <w:color w:val="808080" w:themeColor="background1" w:themeShade="80"/>
          <w:sz w:val="22"/>
          <w:szCs w:val="24"/>
        </w:rPr>
        <w:t xml:space="preserve">Procurement </w:t>
      </w:r>
    </w:p>
    <w:p w:rsidR="00FA37F9" w:rsidRPr="00A11DCF" w:rsidRDefault="00CA03E3">
      <w:pPr>
        <w:pStyle w:val="Heading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</w:rPr>
      </w:pPr>
      <w:r>
        <w:rPr>
          <w:rFonts w:ascii="Arial Narrow" w:hAnsi="Arial Narrow"/>
          <w:sz w:val="36"/>
          <w:u w:val="none"/>
        </w:rPr>
        <w:t xml:space="preserve">BIDDER’S CHECK LIST </w:t>
      </w:r>
      <w:r w:rsidR="003D17F7">
        <w:rPr>
          <w:rFonts w:ascii="Arial Narrow" w:hAnsi="Arial Narrow"/>
          <w:sz w:val="28"/>
          <w:szCs w:val="28"/>
          <w:u w:val="none"/>
        </w:rPr>
        <w:t>HELP E-V</w:t>
      </w:r>
      <w:r w:rsidR="00A11DCF" w:rsidRPr="00A11DCF">
        <w:rPr>
          <w:rFonts w:ascii="Arial Narrow" w:hAnsi="Arial Narrow"/>
          <w:sz w:val="28"/>
          <w:szCs w:val="28"/>
          <w:u w:val="none"/>
        </w:rPr>
        <w:t xml:space="preserve"> </w:t>
      </w:r>
      <w:r w:rsidR="003D17F7" w:rsidRPr="00F148B3">
        <w:rPr>
          <w:rFonts w:ascii="Arial Narrow" w:hAnsi="Arial Narrow"/>
          <w:sz w:val="28"/>
          <w:szCs w:val="28"/>
          <w:u w:val="none"/>
        </w:rPr>
        <w:t>SOUTH SUDAN</w:t>
      </w:r>
      <w:r w:rsidR="003D17F7">
        <w:rPr>
          <w:rFonts w:ascii="Arial Narrow" w:hAnsi="Arial Narrow"/>
          <w:color w:val="0070C0"/>
          <w:sz w:val="28"/>
          <w:szCs w:val="28"/>
          <w:u w:val="none"/>
        </w:rPr>
        <w:t xml:space="preserve"> </w:t>
      </w:r>
    </w:p>
    <w:p w:rsidR="00BD19B6" w:rsidRPr="00A11DCF" w:rsidRDefault="00BD19B6" w:rsidP="006247C3">
      <w:pPr>
        <w:jc w:val="both"/>
        <w:rPr>
          <w:rFonts w:ascii="Arial Narrow" w:hAnsi="Arial Narrow" w:cs="Arial"/>
          <w:sz w:val="22"/>
          <w:szCs w:val="22"/>
          <w:lang w:val="en-GB"/>
        </w:rPr>
      </w:pP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Date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 w:rsidR="0017212D">
        <w:rPr>
          <w:rFonts w:ascii="Arial Narrow" w:hAnsi="Arial Narrow" w:cs="Arial"/>
          <w:sz w:val="22"/>
          <w:szCs w:val="22"/>
        </w:rPr>
        <w:t>………………………………</w:t>
      </w:r>
      <w:r>
        <w:rPr>
          <w:rFonts w:ascii="Arial Narrow" w:hAnsi="Arial Narrow" w:cs="Arial"/>
          <w:sz w:val="22"/>
          <w:szCs w:val="22"/>
        </w:rPr>
        <w:tab/>
      </w: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0908CE" w:rsidRDefault="00C2162C" w:rsidP="009508EB">
      <w:pPr>
        <w:jc w:val="both"/>
        <w:rPr>
          <w:rFonts w:asciiTheme="minorHAnsi" w:hAnsiTheme="minorHAnsi"/>
          <w:b/>
          <w:sz w:val="24"/>
          <w:szCs w:val="24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Tender N°</w:t>
      </w:r>
      <w:r>
        <w:rPr>
          <w:rFonts w:ascii="Arial Narrow" w:hAnsi="Arial Narrow" w:cs="Arial"/>
          <w:sz w:val="22"/>
          <w:szCs w:val="22"/>
        </w:rPr>
        <w:t>:</w:t>
      </w:r>
      <w:r w:rsidR="0095406D">
        <w:rPr>
          <w:rFonts w:ascii="Arial Narrow" w:hAnsi="Arial Narrow" w:cs="Arial"/>
          <w:sz w:val="22"/>
          <w:szCs w:val="22"/>
        </w:rPr>
        <w:t xml:space="preserve"> </w:t>
      </w:r>
      <w:r w:rsidR="00E010D9">
        <w:rPr>
          <w:rFonts w:asciiTheme="minorHAnsi" w:hAnsiTheme="minorHAnsi" w:cstheme="minorHAnsi"/>
          <w:b/>
          <w:sz w:val="22"/>
          <w:szCs w:val="22"/>
        </w:rPr>
        <w:t>JB</w:t>
      </w:r>
      <w:r w:rsidR="00597F50">
        <w:rPr>
          <w:rFonts w:ascii="Arial Narrow" w:hAnsi="Arial Narrow" w:cs="Arial"/>
          <w:sz w:val="22"/>
          <w:szCs w:val="22"/>
        </w:rPr>
        <w:t>-</w:t>
      </w:r>
      <w:r w:rsidR="00597F50">
        <w:rPr>
          <w:rFonts w:asciiTheme="minorHAnsi" w:hAnsiTheme="minorHAnsi"/>
          <w:b/>
          <w:sz w:val="24"/>
          <w:szCs w:val="24"/>
        </w:rPr>
        <w:t>SSD</w:t>
      </w:r>
      <w:r w:rsidR="007014C8">
        <w:rPr>
          <w:rFonts w:asciiTheme="minorHAnsi" w:hAnsiTheme="minorHAnsi"/>
          <w:b/>
          <w:sz w:val="24"/>
          <w:szCs w:val="24"/>
        </w:rPr>
        <w:t>-3</w:t>
      </w:r>
      <w:r w:rsidR="002F0812">
        <w:rPr>
          <w:rFonts w:asciiTheme="minorHAnsi" w:hAnsiTheme="minorHAnsi"/>
          <w:b/>
          <w:sz w:val="24"/>
          <w:szCs w:val="24"/>
        </w:rPr>
        <w:t>9-25</w:t>
      </w:r>
      <w:r w:rsidR="007014C8">
        <w:rPr>
          <w:rFonts w:asciiTheme="minorHAnsi" w:hAnsiTheme="minorHAnsi"/>
          <w:b/>
          <w:sz w:val="24"/>
          <w:szCs w:val="24"/>
        </w:rPr>
        <w:t>-0</w:t>
      </w:r>
      <w:r w:rsidR="002F0812">
        <w:rPr>
          <w:rFonts w:asciiTheme="minorHAnsi" w:hAnsiTheme="minorHAnsi"/>
          <w:b/>
          <w:sz w:val="24"/>
          <w:szCs w:val="24"/>
        </w:rPr>
        <w:t>1</w:t>
      </w:r>
      <w:r w:rsidR="007014C8">
        <w:rPr>
          <w:rFonts w:asciiTheme="minorHAnsi" w:hAnsiTheme="minorHAnsi"/>
          <w:b/>
          <w:sz w:val="24"/>
          <w:szCs w:val="24"/>
        </w:rPr>
        <w:t>-202</w:t>
      </w:r>
      <w:r w:rsidR="002F0812">
        <w:rPr>
          <w:rFonts w:asciiTheme="minorHAnsi" w:hAnsiTheme="minorHAnsi"/>
          <w:b/>
          <w:sz w:val="24"/>
          <w:szCs w:val="24"/>
        </w:rPr>
        <w:t>5-026</w:t>
      </w:r>
      <w:bookmarkStart w:id="0" w:name="_GoBack"/>
      <w:bookmarkEnd w:id="0"/>
    </w:p>
    <w:p w:rsidR="00CA03E3" w:rsidRPr="007E53B1" w:rsidRDefault="007014C8" w:rsidP="009508E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="00C2162C">
        <w:rPr>
          <w:rFonts w:ascii="Arial Narrow" w:hAnsi="Arial Narrow" w:cs="Arial"/>
          <w:sz w:val="22"/>
          <w:szCs w:val="22"/>
        </w:rPr>
        <w:tab/>
      </w:r>
    </w:p>
    <w:p w:rsidR="00706188" w:rsidRPr="009508EB" w:rsidRDefault="00CA03E3" w:rsidP="003D3061">
      <w:pPr>
        <w:rPr>
          <w:rFonts w:ascii="Arial Narrow" w:hAnsi="Arial Narrow"/>
          <w:b/>
          <w:caps/>
        </w:rPr>
      </w:pPr>
      <w:r w:rsidRPr="009508EB">
        <w:rPr>
          <w:rFonts w:ascii="Arial Narrow" w:hAnsi="Arial Narrow"/>
          <w:b/>
          <w:caps/>
        </w:rPr>
        <w:t xml:space="preserve">Before sending your BIDDING DOCUMENTS, please check that each of the following </w:t>
      </w:r>
      <w:r w:rsidR="008D51F5" w:rsidRPr="009508EB">
        <w:rPr>
          <w:rFonts w:ascii="Arial Narrow" w:hAnsi="Arial Narrow"/>
          <w:b/>
          <w:caps/>
        </w:rPr>
        <w:t xml:space="preserve">ITEM </w:t>
      </w:r>
      <w:r w:rsidRPr="009508EB">
        <w:rPr>
          <w:rFonts w:ascii="Arial Narrow" w:hAnsi="Arial Narrow"/>
          <w:b/>
          <w:caps/>
        </w:rPr>
        <w:t>IS complete and respectS the following criteria :</w:t>
      </w:r>
    </w:p>
    <w:p w:rsidR="008D51F5" w:rsidRDefault="008D51F5" w:rsidP="00B74035">
      <w:pPr>
        <w:rPr>
          <w:b/>
          <w:caps/>
        </w:rPr>
      </w:pPr>
    </w:p>
    <w:tbl>
      <w:tblPr>
        <w:tblW w:w="5973" w:type="pct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721"/>
        <w:gridCol w:w="719"/>
        <w:gridCol w:w="719"/>
        <w:gridCol w:w="633"/>
        <w:gridCol w:w="3324"/>
      </w:tblGrid>
      <w:tr w:rsidR="009508EB" w:rsidRPr="00CA03E3" w:rsidTr="002E59CE">
        <w:trPr>
          <w:cantSplit/>
          <w:trHeight w:val="460"/>
        </w:trPr>
        <w:tc>
          <w:tcPr>
            <w:tcW w:w="2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667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To be filled in by Bidder</w:t>
            </w:r>
          </w:p>
        </w:tc>
        <w:tc>
          <w:tcPr>
            <w:tcW w:w="216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101278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 Help</w:t>
            </w:r>
            <w:r w:rsidR="009508EB" w:rsidRPr="007E53B1">
              <w:rPr>
                <w:rFonts w:ascii="Arial Narrow" w:hAnsi="Arial Narrow"/>
              </w:rPr>
              <w:t xml:space="preserve"> use only (to be filled in by Purchase Committee)</w:t>
            </w:r>
          </w:p>
        </w:tc>
      </w:tr>
      <w:tr w:rsidR="009508EB" w:rsidRPr="00CA03E3" w:rsidTr="002E59CE">
        <w:trPr>
          <w:cantSplit/>
          <w:trHeight w:val="217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Included</w:t>
            </w:r>
          </w:p>
        </w:tc>
        <w:tc>
          <w:tcPr>
            <w:tcW w:w="6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Present</w:t>
            </w:r>
          </w:p>
        </w:tc>
        <w:tc>
          <w:tcPr>
            <w:tcW w:w="1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Comments</w:t>
            </w:r>
          </w:p>
        </w:tc>
      </w:tr>
      <w:tr w:rsidR="00C63597" w:rsidRPr="00CA03E3" w:rsidTr="002E59CE">
        <w:trPr>
          <w:cantSplit/>
          <w:trHeight w:val="235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Yes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</w:p>
        </w:tc>
        <w:tc>
          <w:tcPr>
            <w:tcW w:w="1540" w:type="pct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1D7D56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="003476DB">
              <w:rPr>
                <w:rFonts w:ascii="Arial Narrow" w:hAnsi="Arial Narrow"/>
                <w:sz w:val="22"/>
                <w:szCs w:val="22"/>
              </w:rPr>
              <w:t>binded bid has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 been provided</w:t>
            </w:r>
            <w:r w:rsidR="009508E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>I</w:t>
            </w:r>
            <w:r w:rsidR="001D7D56">
              <w:rPr>
                <w:rFonts w:ascii="Arial Narrow" w:hAnsi="Arial Narrow"/>
                <w:sz w:val="22"/>
                <w:szCs w:val="22"/>
              </w:rPr>
              <w:t>nvitition to Tender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 xml:space="preserve"> is attached, filled, signed and stamped by the supplier.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3. PART 2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06571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7A98">
              <w:rPr>
                <w:rFonts w:ascii="Arial Narrow" w:hAnsi="Arial Narrow"/>
                <w:sz w:val="22"/>
                <w:szCs w:val="22"/>
              </w:rPr>
              <w:t>Offer Form (</w:t>
            </w:r>
            <w:r w:rsidRPr="00CA03E3">
              <w:rPr>
                <w:rFonts w:ascii="Arial Narrow" w:hAnsi="Arial Narrow"/>
                <w:sz w:val="22"/>
                <w:szCs w:val="22"/>
              </w:rPr>
              <w:t>attached</w:t>
            </w:r>
            <w:r w:rsidR="00E87A98">
              <w:rPr>
                <w:rFonts w:ascii="Arial Narrow" w:hAnsi="Arial Narrow"/>
                <w:sz w:val="22"/>
                <w:szCs w:val="22"/>
              </w:rPr>
              <w:t>)</w:t>
            </w:r>
            <w:r w:rsidRPr="00CA03E3">
              <w:rPr>
                <w:rFonts w:ascii="Arial Narrow" w:hAnsi="Arial Narrow"/>
                <w:sz w:val="22"/>
                <w:szCs w:val="22"/>
              </w:rPr>
              <w:t>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  <w:r w:rsidRPr="00CA03E3">
              <w:rPr>
                <w:rFonts w:ascii="Arial Narrow" w:hAnsi="Arial Narrow"/>
                <w:sz w:val="22"/>
                <w:szCs w:val="22"/>
              </w:rPr>
              <w:t xml:space="preserve">4. The prices </w:t>
            </w:r>
            <w:r>
              <w:rPr>
                <w:rFonts w:ascii="Arial Narrow" w:hAnsi="Arial Narrow"/>
                <w:sz w:val="22"/>
                <w:szCs w:val="22"/>
              </w:rPr>
              <w:t>in the Offer Form</w:t>
            </w:r>
            <w:r w:rsidR="0006571E">
              <w:rPr>
                <w:rFonts w:ascii="Arial Narrow" w:hAnsi="Arial Narrow"/>
                <w:sz w:val="22"/>
                <w:szCs w:val="22"/>
              </w:rPr>
              <w:t>/Quotation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 are in </w:t>
            </w:r>
            <w:r>
              <w:rPr>
                <w:rFonts w:ascii="Arial Narrow" w:hAnsi="Arial Narrow"/>
                <w:sz w:val="22"/>
                <w:szCs w:val="22"/>
              </w:rPr>
              <w:t>USD or in local currency</w:t>
            </w:r>
            <w:r w:rsidR="0006571E">
              <w:rPr>
                <w:rFonts w:ascii="Arial Narrow" w:hAnsi="Arial Narrow"/>
                <w:sz w:val="22"/>
                <w:szCs w:val="22"/>
              </w:rPr>
              <w:t>/SSP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PART 3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Declaration for Tenderers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Form is attached,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303B2F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 PART 4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Code of Conduct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is attached, filled, signed and stamped by the supplier.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E359BD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CA03E3">
              <w:rPr>
                <w:rFonts w:ascii="Arial Narrow" w:hAnsi="Arial Narrow"/>
                <w:sz w:val="22"/>
                <w:szCs w:val="22"/>
              </w:rPr>
              <w:t>. The Bidding documents are filled in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English.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F80F60">
            <w:pPr>
              <w:spacing w:before="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. ANNEXES – Proofs of past performances in a similar field of activity (e.g. </w:t>
            </w:r>
            <w:r>
              <w:rPr>
                <w:rFonts w:ascii="Arial Narrow" w:hAnsi="Arial Narrow"/>
                <w:sz w:val="22"/>
                <w:szCs w:val="22"/>
              </w:rPr>
              <w:t>past deliveries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, copies of; Completion </w:t>
            </w:r>
            <w:r>
              <w:rPr>
                <w:rFonts w:ascii="Arial Narrow" w:hAnsi="Arial Narrow"/>
                <w:sz w:val="22"/>
                <w:szCs w:val="22"/>
              </w:rPr>
              <w:t xml:space="preserve"> of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Works Certificates, Purchase Orders of </w:t>
            </w:r>
            <w:r>
              <w:rPr>
                <w:rFonts w:ascii="Arial Narrow" w:hAnsi="Arial Narrow"/>
                <w:sz w:val="22"/>
                <w:szCs w:val="22"/>
              </w:rPr>
              <w:t>similar items</w:t>
            </w:r>
            <w:r w:rsidRPr="00CA03E3">
              <w:rPr>
                <w:rFonts w:ascii="Arial Narrow" w:hAnsi="Arial Narrow"/>
                <w:sz w:val="22"/>
                <w:szCs w:val="22"/>
              </w:rPr>
              <w:t>) are provided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 in the bidding.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CA03E3">
              <w:rPr>
                <w:rFonts w:ascii="Arial Narrow" w:hAnsi="Arial Narrow"/>
                <w:sz w:val="22"/>
                <w:szCs w:val="22"/>
              </w:rPr>
              <w:t>. ANNEXES – A Copy of Com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pany registration documents,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license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and all other relevant legal documents </w:t>
            </w:r>
            <w:r w:rsidRPr="00CA03E3">
              <w:rPr>
                <w:rFonts w:ascii="Arial Narrow" w:hAnsi="Arial Narrow"/>
                <w:sz w:val="22"/>
                <w:szCs w:val="22"/>
              </w:rPr>
              <w:t>are included</w:t>
            </w:r>
            <w:r w:rsidR="0095406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</w:tbl>
    <w:p w:rsidR="00706188" w:rsidRPr="002475A6" w:rsidRDefault="00706188" w:rsidP="00706188">
      <w:pPr>
        <w:rPr>
          <w:rFonts w:ascii="Arial Narrow" w:hAnsi="Arial Narrow" w:cs="Arial"/>
          <w:sz w:val="22"/>
          <w:szCs w:val="22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706188" w:rsidRPr="008A0167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Name &amp; Position of </w:t>
      </w:r>
      <w:r w:rsidR="008D51F5">
        <w:rPr>
          <w:rFonts w:ascii="Arial Narrow" w:hAnsi="Arial Narrow" w:cs="Arial"/>
          <w:sz w:val="22"/>
          <w:szCs w:val="22"/>
          <w:lang w:val="en-GB"/>
        </w:rPr>
        <w:t>Bidder</w:t>
      </w:r>
      <w:r w:rsidRPr="008A0167">
        <w:rPr>
          <w:rFonts w:ascii="Arial Narrow" w:hAnsi="Arial Narrow" w:cs="Arial"/>
          <w:sz w:val="22"/>
          <w:szCs w:val="22"/>
          <w:lang w:val="en-GB"/>
        </w:rPr>
        <w:t xml:space="preserve">’s </w:t>
      </w:r>
      <w:r w:rsidR="0006571E">
        <w:rPr>
          <w:rFonts w:ascii="Arial Narrow" w:hAnsi="Arial Narrow" w:cs="Arial"/>
          <w:sz w:val="22"/>
          <w:szCs w:val="22"/>
          <w:lang w:val="en-GB"/>
        </w:rPr>
        <w:t>A</w:t>
      </w:r>
      <w:r>
        <w:rPr>
          <w:rFonts w:ascii="Arial Narrow" w:hAnsi="Arial Narrow" w:cs="Arial"/>
          <w:sz w:val="22"/>
          <w:szCs w:val="22"/>
          <w:lang w:val="en-GB"/>
        </w:rPr>
        <w:t xml:space="preserve">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R</w:t>
      </w:r>
      <w:r>
        <w:rPr>
          <w:rFonts w:ascii="Arial Narrow" w:hAnsi="Arial Narrow" w:cs="Arial"/>
          <w:sz w:val="22"/>
          <w:szCs w:val="22"/>
          <w:lang w:val="en-GB"/>
        </w:rPr>
        <w:t>epresentative</w:t>
      </w:r>
      <w:r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p w:rsidR="00706188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853890" w:rsidRPr="00CA03E3" w:rsidRDefault="00706188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Authorized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S</w:t>
      </w:r>
      <w:r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 w:rsidR="0006571E">
        <w:rPr>
          <w:rFonts w:ascii="Arial Narrow" w:hAnsi="Arial Narrow" w:cs="Arial"/>
          <w:sz w:val="22"/>
          <w:szCs w:val="22"/>
          <w:lang w:val="en-GB"/>
        </w:rPr>
        <w:t xml:space="preserve"> &amp; Official Stamp of the Bidding Company _______________________</w:t>
      </w:r>
    </w:p>
    <w:sectPr w:rsidR="00853890" w:rsidRPr="00CA03E3" w:rsidSect="00B74035"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78B" w:rsidRDefault="00F4578B">
      <w:r>
        <w:separator/>
      </w:r>
    </w:p>
  </w:endnote>
  <w:endnote w:type="continuationSeparator" w:id="0">
    <w:p w:rsidR="00F4578B" w:rsidRDefault="00F4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78B" w:rsidRDefault="00F4578B">
      <w:r>
        <w:separator/>
      </w:r>
    </w:p>
  </w:footnote>
  <w:footnote w:type="continuationSeparator" w:id="0">
    <w:p w:rsidR="00F4578B" w:rsidRDefault="00F45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9E"/>
    <w:rsid w:val="00010686"/>
    <w:rsid w:val="00010D05"/>
    <w:rsid w:val="000244D7"/>
    <w:rsid w:val="00037974"/>
    <w:rsid w:val="00044E49"/>
    <w:rsid w:val="0006571E"/>
    <w:rsid w:val="000908CE"/>
    <w:rsid w:val="0009769D"/>
    <w:rsid w:val="000E333A"/>
    <w:rsid w:val="00101278"/>
    <w:rsid w:val="00103804"/>
    <w:rsid w:val="001272C6"/>
    <w:rsid w:val="00143280"/>
    <w:rsid w:val="001716AD"/>
    <w:rsid w:val="0017212D"/>
    <w:rsid w:val="0019207D"/>
    <w:rsid w:val="001B3B3A"/>
    <w:rsid w:val="001C74DE"/>
    <w:rsid w:val="001D7D56"/>
    <w:rsid w:val="00270D09"/>
    <w:rsid w:val="00276E47"/>
    <w:rsid w:val="002E59CE"/>
    <w:rsid w:val="002F0812"/>
    <w:rsid w:val="002F709E"/>
    <w:rsid w:val="00303B2F"/>
    <w:rsid w:val="00337B43"/>
    <w:rsid w:val="00340900"/>
    <w:rsid w:val="003476DB"/>
    <w:rsid w:val="00350DAD"/>
    <w:rsid w:val="003A1CF9"/>
    <w:rsid w:val="003D0CA4"/>
    <w:rsid w:val="003D17F7"/>
    <w:rsid w:val="003D3061"/>
    <w:rsid w:val="003F1A59"/>
    <w:rsid w:val="0040275E"/>
    <w:rsid w:val="00406E85"/>
    <w:rsid w:val="00424AEF"/>
    <w:rsid w:val="004C4306"/>
    <w:rsid w:val="004D1050"/>
    <w:rsid w:val="00516095"/>
    <w:rsid w:val="005170FC"/>
    <w:rsid w:val="0052412B"/>
    <w:rsid w:val="00525315"/>
    <w:rsid w:val="005413E1"/>
    <w:rsid w:val="00556F1F"/>
    <w:rsid w:val="00567A81"/>
    <w:rsid w:val="00581B5E"/>
    <w:rsid w:val="0059528A"/>
    <w:rsid w:val="00597F50"/>
    <w:rsid w:val="005B059D"/>
    <w:rsid w:val="005B663E"/>
    <w:rsid w:val="005C5BA7"/>
    <w:rsid w:val="005E1545"/>
    <w:rsid w:val="00605342"/>
    <w:rsid w:val="006148F0"/>
    <w:rsid w:val="006247C3"/>
    <w:rsid w:val="00632A01"/>
    <w:rsid w:val="00633E37"/>
    <w:rsid w:val="00644E26"/>
    <w:rsid w:val="00656B98"/>
    <w:rsid w:val="006571E1"/>
    <w:rsid w:val="006A5958"/>
    <w:rsid w:val="006E1A5B"/>
    <w:rsid w:val="006F5542"/>
    <w:rsid w:val="007014C8"/>
    <w:rsid w:val="00705F36"/>
    <w:rsid w:val="00706188"/>
    <w:rsid w:val="0074674B"/>
    <w:rsid w:val="007602EB"/>
    <w:rsid w:val="00776852"/>
    <w:rsid w:val="00785282"/>
    <w:rsid w:val="00786399"/>
    <w:rsid w:val="007E53B1"/>
    <w:rsid w:val="00812EBF"/>
    <w:rsid w:val="00853890"/>
    <w:rsid w:val="00855F22"/>
    <w:rsid w:val="00897B6B"/>
    <w:rsid w:val="008D51F5"/>
    <w:rsid w:val="00915FDC"/>
    <w:rsid w:val="00917CBC"/>
    <w:rsid w:val="009508EB"/>
    <w:rsid w:val="0095406D"/>
    <w:rsid w:val="00967402"/>
    <w:rsid w:val="00A11DCF"/>
    <w:rsid w:val="00AA4F0B"/>
    <w:rsid w:val="00AE31B4"/>
    <w:rsid w:val="00AF2385"/>
    <w:rsid w:val="00AF398F"/>
    <w:rsid w:val="00AF725D"/>
    <w:rsid w:val="00B2363A"/>
    <w:rsid w:val="00B70ED4"/>
    <w:rsid w:val="00B74035"/>
    <w:rsid w:val="00B745C8"/>
    <w:rsid w:val="00B7482D"/>
    <w:rsid w:val="00BC3990"/>
    <w:rsid w:val="00BD19B6"/>
    <w:rsid w:val="00BD3519"/>
    <w:rsid w:val="00C16E2E"/>
    <w:rsid w:val="00C2162C"/>
    <w:rsid w:val="00C63597"/>
    <w:rsid w:val="00CA03E3"/>
    <w:rsid w:val="00CA0D25"/>
    <w:rsid w:val="00CA4F46"/>
    <w:rsid w:val="00CE43F9"/>
    <w:rsid w:val="00D31A24"/>
    <w:rsid w:val="00DC0E66"/>
    <w:rsid w:val="00DF7342"/>
    <w:rsid w:val="00E010D9"/>
    <w:rsid w:val="00E3417B"/>
    <w:rsid w:val="00E359BD"/>
    <w:rsid w:val="00E64398"/>
    <w:rsid w:val="00E87A98"/>
    <w:rsid w:val="00EA6B40"/>
    <w:rsid w:val="00EB0556"/>
    <w:rsid w:val="00EB317B"/>
    <w:rsid w:val="00ED6808"/>
    <w:rsid w:val="00F148B3"/>
    <w:rsid w:val="00F42C36"/>
    <w:rsid w:val="00F4578B"/>
    <w:rsid w:val="00F80F6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AFD06AB"/>
  <w15:docId w15:val="{6220AA7B-78A5-4E20-A523-80191A51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user</cp:lastModifiedBy>
  <cp:revision>12</cp:revision>
  <cp:lastPrinted>2020-03-02T08:31:00Z</cp:lastPrinted>
  <dcterms:created xsi:type="dcterms:W3CDTF">2020-11-04T07:15:00Z</dcterms:created>
  <dcterms:modified xsi:type="dcterms:W3CDTF">2025-01-28T08:12:00Z</dcterms:modified>
</cp:coreProperties>
</file>