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bookmarkStart w:id="0" w:name="_GoBack"/>
      <w:bookmarkEnd w:id="0"/>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77777777" w:rsidR="00BE780B" w:rsidRPr="00E54B90"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BE780B" w:rsidRPr="003F6685"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5787043F" w14:textId="23C4510B" w:rsidR="00A1304F"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Please </w:t>
      </w:r>
      <w:r w:rsidR="00A1304F" w:rsidRPr="00E54B90">
        <w:rPr>
          <w:rFonts w:asciiTheme="minorHAnsi" w:hAnsiTheme="minorHAnsi" w:cstheme="minorHAnsi"/>
          <w:sz w:val="22"/>
          <w:szCs w:val="22"/>
        </w:rPr>
        <w:t xml:space="preserve">provide details of </w:t>
      </w:r>
      <w:r w:rsidR="00460D8C">
        <w:rPr>
          <w:rFonts w:asciiTheme="minorHAnsi" w:hAnsiTheme="minorHAnsi" w:cstheme="minorHAnsi"/>
          <w:sz w:val="22"/>
          <w:szCs w:val="22"/>
        </w:rPr>
        <w:t xml:space="preserve">all relevant </w:t>
      </w:r>
      <w:r w:rsidR="00A1304F" w:rsidRPr="00E54B90">
        <w:rPr>
          <w:rFonts w:asciiTheme="minorHAnsi" w:hAnsiTheme="minorHAnsi" w:cstheme="minorHAnsi"/>
          <w:sz w:val="22"/>
          <w:szCs w:val="22"/>
        </w:rPr>
        <w:t xml:space="preserve">insurances held by the company. These must include </w:t>
      </w:r>
      <w:r w:rsidR="00321037">
        <w:rPr>
          <w:rFonts w:asciiTheme="minorHAnsi" w:hAnsiTheme="minorHAnsi" w:cstheme="minorHAnsi"/>
          <w:sz w:val="22"/>
          <w:szCs w:val="22"/>
        </w:rPr>
        <w:t>Fire insurance cover during the delivery of the fuel.</w:t>
      </w:r>
    </w:p>
    <w:p w14:paraId="71BAD367" w14:textId="77777777" w:rsidR="00E54B90"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lastRenderedPageBreak/>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287B2E">
        <w:rPr>
          <w:rFonts w:asciiTheme="minorHAnsi" w:hAnsiTheme="minorHAnsi" w:cstheme="minorHAnsi"/>
          <w:sz w:val="22"/>
          <w:szCs w:val="22"/>
        </w:rPr>
      </w:r>
      <w:r w:rsidR="00287B2E">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287B2E">
        <w:rPr>
          <w:rFonts w:asciiTheme="minorHAnsi" w:hAnsiTheme="minorHAnsi" w:cstheme="minorHAnsi"/>
          <w:sz w:val="22"/>
          <w:szCs w:val="22"/>
        </w:rPr>
      </w:r>
      <w:r w:rsidR="00287B2E">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071B364" w:rsidR="00647E48" w:rsidRPr="00D457D6"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 xml:space="preserve">Detail the </w:t>
      </w:r>
      <w:r w:rsidR="00787A4A" w:rsidRPr="00D457D6">
        <w:rPr>
          <w:rFonts w:asciiTheme="minorHAnsi" w:hAnsiTheme="minorHAnsi" w:cstheme="minorHAnsi"/>
          <w:sz w:val="22"/>
          <w:szCs w:val="22"/>
        </w:rPr>
        <w:t xml:space="preserve">locations you have </w:t>
      </w:r>
      <w:r w:rsidR="00460D8C" w:rsidRPr="00D457D6">
        <w:rPr>
          <w:rFonts w:asciiTheme="minorHAnsi" w:hAnsiTheme="minorHAnsi" w:cstheme="minorHAnsi"/>
          <w:sz w:val="22"/>
          <w:szCs w:val="22"/>
        </w:rPr>
        <w:t xml:space="preserve">offices </w:t>
      </w:r>
      <w:r w:rsidR="00787A4A" w:rsidRPr="00D457D6">
        <w:rPr>
          <w:rFonts w:asciiTheme="minorHAnsi" w:hAnsiTheme="minorHAnsi" w:cstheme="minorHAnsi"/>
          <w:sz w:val="22"/>
          <w:szCs w:val="22"/>
        </w:rPr>
        <w:t>in</w:t>
      </w:r>
      <w:r w:rsidR="000129C6" w:rsidRPr="00D457D6">
        <w:rPr>
          <w:rFonts w:asciiTheme="minorHAnsi" w:hAnsiTheme="minorHAnsi" w:cstheme="minorHAnsi"/>
          <w:sz w:val="22"/>
          <w:szCs w:val="22"/>
        </w:rPr>
        <w:t xml:space="preserve"> </w:t>
      </w:r>
      <w:r w:rsidR="00830A99" w:rsidRPr="00D457D6">
        <w:rPr>
          <w:rFonts w:asciiTheme="minorHAnsi" w:hAnsiTheme="minorHAnsi" w:cstheme="minorHAnsi"/>
          <w:sz w:val="22"/>
          <w:szCs w:val="22"/>
        </w:rPr>
        <w:t>the Country</w:t>
      </w:r>
      <w:r w:rsidR="00460D8C" w:rsidRPr="00D457D6">
        <w:rPr>
          <w:rFonts w:asciiTheme="minorHAnsi" w:hAnsiTheme="minorHAnsi" w:cstheme="minorHAnsi"/>
          <w:sz w:val="22"/>
          <w:szCs w:val="22"/>
        </w:rPr>
        <w:t>.</w:t>
      </w:r>
    </w:p>
    <w:p w14:paraId="14F6B7E5" w14:textId="77777777" w:rsidR="00787A4A" w:rsidRPr="00D457D6"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D457D6" w14:paraId="422EADFD" w14:textId="77777777" w:rsidTr="00431D9D">
        <w:trPr>
          <w:trHeight w:val="415"/>
        </w:trPr>
        <w:tc>
          <w:tcPr>
            <w:tcW w:w="562" w:type="dxa"/>
          </w:tcPr>
          <w:p w14:paraId="57F99326" w14:textId="77777777" w:rsidR="00431D9D" w:rsidRPr="00D457D6"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Pr="00D457D6" w:rsidRDefault="00431D9D" w:rsidP="00787A4A">
            <w:pPr>
              <w:tabs>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Office Location</w:t>
            </w:r>
          </w:p>
        </w:tc>
        <w:tc>
          <w:tcPr>
            <w:tcW w:w="3969" w:type="dxa"/>
          </w:tcPr>
          <w:p w14:paraId="331394B6"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Services offered by the Office</w:t>
            </w:r>
          </w:p>
        </w:tc>
        <w:tc>
          <w:tcPr>
            <w:tcW w:w="1560" w:type="dxa"/>
          </w:tcPr>
          <w:p w14:paraId="113CC6AA"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Total Number of Staff</w:t>
            </w:r>
          </w:p>
        </w:tc>
        <w:tc>
          <w:tcPr>
            <w:tcW w:w="1275" w:type="dxa"/>
          </w:tcPr>
          <w:p w14:paraId="639E123E"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Presence since (year)</w:t>
            </w:r>
          </w:p>
        </w:tc>
      </w:tr>
      <w:tr w:rsidR="00431D9D" w:rsidRPr="00D457D6" w14:paraId="5AF6DE8E" w14:textId="77777777" w:rsidTr="00431D9D">
        <w:tc>
          <w:tcPr>
            <w:tcW w:w="562" w:type="dxa"/>
          </w:tcPr>
          <w:p w14:paraId="13D5981B"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1</w:t>
            </w:r>
          </w:p>
        </w:tc>
        <w:tc>
          <w:tcPr>
            <w:tcW w:w="2268" w:type="dxa"/>
          </w:tcPr>
          <w:p w14:paraId="04390B72"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D457D6" w14:paraId="4AA91341" w14:textId="77777777" w:rsidTr="00431D9D">
        <w:tc>
          <w:tcPr>
            <w:tcW w:w="562" w:type="dxa"/>
          </w:tcPr>
          <w:p w14:paraId="4BC4D8EC"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2</w:t>
            </w:r>
          </w:p>
        </w:tc>
        <w:tc>
          <w:tcPr>
            <w:tcW w:w="2268" w:type="dxa"/>
          </w:tcPr>
          <w:p w14:paraId="59C2A41C"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D457D6" w14:paraId="25DBA1E1" w14:textId="77777777" w:rsidTr="00431D9D">
        <w:tc>
          <w:tcPr>
            <w:tcW w:w="562" w:type="dxa"/>
          </w:tcPr>
          <w:p w14:paraId="535482DF"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3</w:t>
            </w:r>
          </w:p>
        </w:tc>
        <w:tc>
          <w:tcPr>
            <w:tcW w:w="2268" w:type="dxa"/>
          </w:tcPr>
          <w:p w14:paraId="6C2D922E"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D457D6" w14:paraId="1731440A" w14:textId="77777777" w:rsidTr="00431D9D">
        <w:tc>
          <w:tcPr>
            <w:tcW w:w="562" w:type="dxa"/>
          </w:tcPr>
          <w:p w14:paraId="75DDEAAF"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4</w:t>
            </w:r>
          </w:p>
        </w:tc>
        <w:tc>
          <w:tcPr>
            <w:tcW w:w="2268" w:type="dxa"/>
          </w:tcPr>
          <w:p w14:paraId="5D813362"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D457D6" w14:paraId="1EEF903F" w14:textId="77777777" w:rsidTr="00431D9D">
        <w:tc>
          <w:tcPr>
            <w:tcW w:w="562" w:type="dxa"/>
          </w:tcPr>
          <w:p w14:paraId="580C0215"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5</w:t>
            </w:r>
          </w:p>
        </w:tc>
        <w:tc>
          <w:tcPr>
            <w:tcW w:w="2268" w:type="dxa"/>
          </w:tcPr>
          <w:p w14:paraId="5FB8C049"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D457D6" w14:paraId="4DF4E89D" w14:textId="77777777" w:rsidTr="00431D9D">
        <w:tc>
          <w:tcPr>
            <w:tcW w:w="562" w:type="dxa"/>
          </w:tcPr>
          <w:p w14:paraId="677D9195"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6</w:t>
            </w:r>
          </w:p>
        </w:tc>
        <w:tc>
          <w:tcPr>
            <w:tcW w:w="2268" w:type="dxa"/>
          </w:tcPr>
          <w:p w14:paraId="5746F305"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D457D6" w14:paraId="4B75876B" w14:textId="77777777" w:rsidTr="00431D9D">
        <w:tc>
          <w:tcPr>
            <w:tcW w:w="562" w:type="dxa"/>
          </w:tcPr>
          <w:p w14:paraId="478CB191"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7</w:t>
            </w:r>
          </w:p>
        </w:tc>
        <w:tc>
          <w:tcPr>
            <w:tcW w:w="2268" w:type="dxa"/>
          </w:tcPr>
          <w:p w14:paraId="7B84DC0B"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D457D6" w14:paraId="46DF546C" w14:textId="77777777" w:rsidTr="00431D9D">
        <w:tc>
          <w:tcPr>
            <w:tcW w:w="562" w:type="dxa"/>
          </w:tcPr>
          <w:p w14:paraId="76D8E83D"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8</w:t>
            </w:r>
          </w:p>
        </w:tc>
        <w:tc>
          <w:tcPr>
            <w:tcW w:w="2268" w:type="dxa"/>
          </w:tcPr>
          <w:p w14:paraId="7A525A3A"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D457D6" w14:paraId="1B9045EF" w14:textId="77777777" w:rsidTr="00431D9D">
        <w:tc>
          <w:tcPr>
            <w:tcW w:w="562" w:type="dxa"/>
          </w:tcPr>
          <w:p w14:paraId="00B67B52"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9</w:t>
            </w:r>
          </w:p>
        </w:tc>
        <w:tc>
          <w:tcPr>
            <w:tcW w:w="2268" w:type="dxa"/>
          </w:tcPr>
          <w:p w14:paraId="73A5A239"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5DE367AD" w14:textId="77777777" w:rsidTr="00431D9D">
        <w:tc>
          <w:tcPr>
            <w:tcW w:w="562" w:type="dxa"/>
          </w:tcPr>
          <w:p w14:paraId="08D799CD"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D457D6">
              <w:rPr>
                <w:rFonts w:asciiTheme="minorHAnsi" w:hAnsiTheme="minorHAnsi" w:cstheme="minorHAnsi"/>
                <w:sz w:val="22"/>
                <w:szCs w:val="22"/>
              </w:rPr>
              <w:t>10</w:t>
            </w:r>
          </w:p>
        </w:tc>
        <w:tc>
          <w:tcPr>
            <w:tcW w:w="2268" w:type="dxa"/>
          </w:tcPr>
          <w:p w14:paraId="5233F4E2"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Pr="00D457D6"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780D3608"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AC31524" w14:textId="77777777" w:rsidR="00D457D6" w:rsidRDefault="00D457D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BBB9E68"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1CCCD573" w:rsidR="0007225E" w:rsidRDefault="00D457D6"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F. </w:t>
            </w:r>
            <w:r w:rsidR="008351C1">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r w:rsidR="00D457D6" w:rsidRPr="003F6685" w14:paraId="1699F119" w14:textId="77777777" w:rsidTr="00C8365E">
        <w:trPr>
          <w:trHeight w:val="3502"/>
        </w:trPr>
        <w:tc>
          <w:tcPr>
            <w:tcW w:w="8364" w:type="dxa"/>
            <w:shd w:val="clear" w:color="auto" w:fill="auto"/>
          </w:tcPr>
          <w:p w14:paraId="731C0FE0" w14:textId="77777777" w:rsidR="00D457D6" w:rsidRDefault="00D457D6"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12295" w14:textId="77777777" w:rsidR="00287B2E" w:rsidRDefault="00287B2E">
      <w:r>
        <w:separator/>
      </w:r>
    </w:p>
  </w:endnote>
  <w:endnote w:type="continuationSeparator" w:id="0">
    <w:p w14:paraId="48D23BB3" w14:textId="77777777" w:rsidR="00287B2E" w:rsidRDefault="0028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AD8AE" w14:textId="51A32B4E" w:rsidR="003F310B" w:rsidRPr="00F241F0" w:rsidRDefault="00287B2E"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BD78AD">
              <w:rPr>
                <w:b/>
                <w:bCs/>
                <w:noProof/>
                <w:sz w:val="18"/>
                <w:szCs w:val="18"/>
              </w:rPr>
              <w:t>1</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BD78A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7A77" w14:textId="77777777" w:rsidR="00287B2E" w:rsidRDefault="00287B2E">
      <w:r>
        <w:separator/>
      </w:r>
    </w:p>
  </w:footnote>
  <w:footnote w:type="continuationSeparator" w:id="0">
    <w:p w14:paraId="53AD47F0" w14:textId="77777777" w:rsidR="00287B2E" w:rsidRDefault="00287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0A6B"/>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87B2E"/>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21037"/>
    <w:rsid w:val="003316A4"/>
    <w:rsid w:val="00332FEE"/>
    <w:rsid w:val="00333BB2"/>
    <w:rsid w:val="00337AEE"/>
    <w:rsid w:val="00341E39"/>
    <w:rsid w:val="003420ED"/>
    <w:rsid w:val="00342479"/>
    <w:rsid w:val="003427AE"/>
    <w:rsid w:val="003448D9"/>
    <w:rsid w:val="00344E6C"/>
    <w:rsid w:val="00346EAF"/>
    <w:rsid w:val="00351E9E"/>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839CE"/>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545B5"/>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D78AD"/>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57D6"/>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7301A97F-0315-44FF-9DFC-ED39BB22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Clarice Achieng Owino</cp:lastModifiedBy>
  <cp:revision>2</cp:revision>
  <cp:lastPrinted>2016-04-25T12:42:00Z</cp:lastPrinted>
  <dcterms:created xsi:type="dcterms:W3CDTF">2019-05-06T09:43:00Z</dcterms:created>
  <dcterms:modified xsi:type="dcterms:W3CDTF">2019-05-06T09:43:00Z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